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886068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1F28D106" w14:textId="77777777" w:rsidR="00B95C52" w:rsidRPr="007A1CCE" w:rsidRDefault="00B95C52" w:rsidP="005A33AD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76F0259B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D50CF">
        <w:rPr>
          <w:sz w:val="28"/>
          <w:szCs w:val="28"/>
        </w:rPr>
        <w:t>19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A33AD">
        <w:rPr>
          <w:sz w:val="28"/>
          <w:szCs w:val="28"/>
        </w:rPr>
        <w:t>янва</w:t>
      </w:r>
      <w:r w:rsidR="00235BFE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4D50CF">
        <w:rPr>
          <w:sz w:val="28"/>
          <w:szCs w:val="28"/>
        </w:rPr>
        <w:t>7 года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826FB8">
        <w:rPr>
          <w:sz w:val="28"/>
          <w:szCs w:val="28"/>
        </w:rPr>
        <w:t xml:space="preserve">   </w:t>
      </w:r>
      <w:r w:rsidR="00235B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26FB8">
        <w:rPr>
          <w:sz w:val="28"/>
          <w:szCs w:val="28"/>
        </w:rPr>
        <w:t>3</w:t>
      </w:r>
    </w:p>
    <w:p w14:paraId="68C6A58B" w14:textId="77777777" w:rsidR="00B95C52" w:rsidRPr="00B95C52" w:rsidRDefault="00B95C52" w:rsidP="00B95C52"/>
    <w:p w14:paraId="562B0B5F" w14:textId="77777777" w:rsidR="004D50CF" w:rsidRDefault="004D50CF" w:rsidP="004D50C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Pr="004D50CF">
        <w:rPr>
          <w:b/>
          <w:i/>
          <w:sz w:val="22"/>
          <w:szCs w:val="22"/>
        </w:rPr>
        <w:t xml:space="preserve"> проведен</w:t>
      </w:r>
      <w:proofErr w:type="gramStart"/>
      <w:r w:rsidRPr="004D50CF">
        <w:rPr>
          <w:b/>
          <w:i/>
          <w:sz w:val="22"/>
          <w:szCs w:val="22"/>
        </w:rPr>
        <w:t>ии ау</w:t>
      </w:r>
      <w:proofErr w:type="gramEnd"/>
      <w:r w:rsidRPr="004D50CF">
        <w:rPr>
          <w:b/>
          <w:i/>
          <w:sz w:val="22"/>
          <w:szCs w:val="22"/>
        </w:rPr>
        <w:t>кциона в электронной форме</w:t>
      </w:r>
      <w:r>
        <w:rPr>
          <w:b/>
          <w:i/>
          <w:sz w:val="22"/>
          <w:szCs w:val="22"/>
        </w:rPr>
        <w:t xml:space="preserve"> </w:t>
      </w:r>
      <w:r w:rsidRPr="004D50CF">
        <w:rPr>
          <w:b/>
          <w:i/>
          <w:sz w:val="22"/>
          <w:szCs w:val="22"/>
        </w:rPr>
        <w:t xml:space="preserve">на право </w:t>
      </w:r>
    </w:p>
    <w:p w14:paraId="1ECC3C1A" w14:textId="77777777" w:rsid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заключения муниципального контракта на оказание услуг </w:t>
      </w:r>
    </w:p>
    <w:p w14:paraId="43EDEFCA" w14:textId="590E6502" w:rsidR="00826FB8" w:rsidRDefault="00826FB8" w:rsidP="004D50CF">
      <w:pPr>
        <w:tabs>
          <w:tab w:val="left" w:pos="3544"/>
        </w:tabs>
        <w:rPr>
          <w:b/>
          <w:i/>
          <w:sz w:val="22"/>
          <w:szCs w:val="22"/>
        </w:rPr>
      </w:pPr>
      <w:r w:rsidRPr="00826FB8">
        <w:rPr>
          <w:b/>
          <w:i/>
          <w:sz w:val="22"/>
          <w:szCs w:val="22"/>
        </w:rPr>
        <w:t>по изготовлению полиграфическ</w:t>
      </w:r>
      <w:r>
        <w:rPr>
          <w:b/>
          <w:i/>
          <w:sz w:val="22"/>
          <w:szCs w:val="22"/>
        </w:rPr>
        <w:t>ой</w:t>
      </w:r>
      <w:r w:rsidRPr="00826FB8">
        <w:rPr>
          <w:b/>
          <w:i/>
          <w:sz w:val="22"/>
          <w:szCs w:val="22"/>
        </w:rPr>
        <w:t xml:space="preserve"> продукции  </w:t>
      </w:r>
      <w:proofErr w:type="gramStart"/>
      <w:r w:rsidRPr="00826FB8">
        <w:rPr>
          <w:b/>
          <w:i/>
          <w:sz w:val="22"/>
          <w:szCs w:val="22"/>
        </w:rPr>
        <w:t>для</w:t>
      </w:r>
      <w:proofErr w:type="gramEnd"/>
      <w:r w:rsidRPr="00826FB8">
        <w:rPr>
          <w:b/>
          <w:i/>
          <w:sz w:val="22"/>
          <w:szCs w:val="22"/>
        </w:rPr>
        <w:t xml:space="preserve"> </w:t>
      </w:r>
    </w:p>
    <w:p w14:paraId="2274348C" w14:textId="098403BC" w:rsidR="004B40A4" w:rsidRPr="00826FB8" w:rsidRDefault="00826FB8" w:rsidP="004D50CF">
      <w:pPr>
        <w:tabs>
          <w:tab w:val="left" w:pos="3544"/>
        </w:tabs>
        <w:rPr>
          <w:b/>
          <w:i/>
          <w:sz w:val="22"/>
          <w:szCs w:val="22"/>
        </w:rPr>
      </w:pPr>
      <w:r w:rsidRPr="00826FB8">
        <w:rPr>
          <w:b/>
          <w:i/>
          <w:sz w:val="22"/>
          <w:szCs w:val="22"/>
        </w:rPr>
        <w:t>муниципальных нужд в 2017</w:t>
      </w:r>
      <w:r w:rsidR="000E150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году</w:t>
      </w:r>
    </w:p>
    <w:p w14:paraId="75A82770" w14:textId="7C1D99BC" w:rsidR="009D02F2" w:rsidRPr="00826FB8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5A33AD">
      <w:pPr>
        <w:spacing w:after="120"/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5A33AD">
      <w:pPr>
        <w:spacing w:after="120"/>
        <w:ind w:firstLine="601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BE4CC27" w14:textId="2F98DC99" w:rsidR="005A33AD" w:rsidRDefault="0091326B" w:rsidP="000E150E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0E150E" w:rsidRPr="000E150E">
        <w:t>на оказание услуг по изготовлению полиграфической продукции  для муниципальных нужд в 2017 году</w:t>
      </w:r>
      <w:r w:rsidR="005A33AD">
        <w:t>.</w:t>
      </w:r>
    </w:p>
    <w:p w14:paraId="4D16FE5C" w14:textId="7378E77B" w:rsidR="0091326B" w:rsidRPr="00A42BF7" w:rsidRDefault="005A33AD" w:rsidP="000E150E">
      <w:pPr>
        <w:ind w:firstLine="709"/>
        <w:jc w:val="both"/>
      </w:pPr>
      <w:r w:rsidRPr="007D2D57">
        <w:t xml:space="preserve"> </w:t>
      </w:r>
      <w:r w:rsidR="0091326B" w:rsidRPr="00A42BF7">
        <w:t xml:space="preserve">2. Утвердить извещение о проведении </w:t>
      </w:r>
      <w:r w:rsidR="0091326B">
        <w:t xml:space="preserve">электронного аукциона </w:t>
      </w:r>
      <w:r w:rsidR="0091326B" w:rsidRPr="00A42BF7">
        <w:t>в соответствии с приложение</w:t>
      </w:r>
      <w:r w:rsidR="0091326B">
        <w:t>м № 1 и документацию об электронном</w:t>
      </w:r>
      <w:r w:rsidR="0091326B" w:rsidRPr="00A42BF7">
        <w:t xml:space="preserve"> аукционе в соответствии с приложением № 2.</w:t>
      </w:r>
    </w:p>
    <w:p w14:paraId="0628E4C5" w14:textId="391918FA" w:rsidR="0091326B" w:rsidRDefault="0091326B" w:rsidP="000E150E">
      <w:pPr>
        <w:ind w:firstLine="709"/>
        <w:jc w:val="both"/>
      </w:pPr>
      <w:r w:rsidRPr="00A42BF7">
        <w:t xml:space="preserve">3. Разместить </w:t>
      </w:r>
      <w:r w:rsidR="00152E93">
        <w:t>не позднее 20</w:t>
      </w:r>
      <w:r w:rsidR="005A33AD">
        <w:t xml:space="preserve"> января</w:t>
      </w:r>
      <w:r w:rsidR="00E14BA0">
        <w:t xml:space="preserve"> </w:t>
      </w:r>
      <w:r>
        <w:t>2</w:t>
      </w:r>
      <w:r w:rsidRPr="00A42BF7">
        <w:t>01</w:t>
      </w:r>
      <w:r w:rsidR="00152E93">
        <w:t>7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</w:t>
      </w:r>
      <w:r w:rsidR="00152E93">
        <w:t>Единой информационной системы в сфере закупок</w:t>
      </w:r>
      <w:r>
        <w:t xml:space="preserve"> в информационно-телекоммуникационной сети «Интернет»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>
        <w:t xml:space="preserve"> </w:t>
      </w:r>
    </w:p>
    <w:p w14:paraId="20B46D80" w14:textId="77777777" w:rsidR="00E953E8" w:rsidRPr="00CF500F" w:rsidRDefault="00E953E8" w:rsidP="000E150E">
      <w:pPr>
        <w:ind w:firstLine="709"/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0E150E">
      <w:pPr>
        <w:pStyle w:val="ac"/>
        <w:spacing w:before="120"/>
        <w:ind w:firstLine="709"/>
        <w:jc w:val="both"/>
        <w:rPr>
          <w:b/>
        </w:rPr>
      </w:pPr>
      <w:r w:rsidRPr="002F4E79">
        <w:rPr>
          <w:b/>
        </w:rPr>
        <w:t>ПРИЛОЖЕНИЯ:</w:t>
      </w:r>
    </w:p>
    <w:p w14:paraId="141E79E8" w14:textId="77777777" w:rsidR="000E150E" w:rsidRDefault="0019521A" w:rsidP="000E150E">
      <w:pPr>
        <w:ind w:firstLine="709"/>
        <w:jc w:val="both"/>
      </w:pPr>
      <w:r w:rsidRPr="00210D3E">
        <w:t>1. Извещение о проведен</w:t>
      </w:r>
      <w:proofErr w:type="gramStart"/>
      <w:r w:rsidRPr="00210D3E">
        <w:t>ии ау</w:t>
      </w:r>
      <w:proofErr w:type="gramEnd"/>
      <w:r w:rsidRPr="00210D3E">
        <w:t xml:space="preserve">кциона в электронной форме </w:t>
      </w:r>
      <w:r w:rsidR="000E150E" w:rsidRPr="00210D3E">
        <w:t xml:space="preserve">на право заключения муниципального контракта </w:t>
      </w:r>
      <w:r w:rsidR="000E150E" w:rsidRPr="000E150E">
        <w:t>на оказание услуг по изготовлению полиграфической продукции  для муниципальных нужд в 2017 году</w:t>
      </w:r>
      <w:r w:rsidR="000E150E">
        <w:t>.</w:t>
      </w:r>
    </w:p>
    <w:p w14:paraId="187C89DA" w14:textId="77777777" w:rsidR="000E150E" w:rsidRDefault="0019521A" w:rsidP="000E150E">
      <w:pPr>
        <w:ind w:firstLine="709"/>
        <w:jc w:val="both"/>
      </w:pPr>
      <w:r w:rsidRPr="00210D3E">
        <w:t xml:space="preserve">2. Документация об аукционе в электронной форме </w:t>
      </w:r>
      <w:r w:rsidR="000E150E" w:rsidRPr="00210D3E">
        <w:t xml:space="preserve">на право заключения муниципального контракта </w:t>
      </w:r>
      <w:r w:rsidR="000E150E" w:rsidRPr="000E150E">
        <w:t>на оказание услуг по изготовлению полиграфической продукции  для муниципальных нужд в 2017 году</w:t>
      </w:r>
      <w:r w:rsidR="000E150E">
        <w:t>.</w:t>
      </w:r>
    </w:p>
    <w:p w14:paraId="6D94B3F2" w14:textId="70376722" w:rsidR="0019521A" w:rsidRDefault="0019521A" w:rsidP="000E150E">
      <w:pPr>
        <w:ind w:firstLine="709"/>
        <w:jc w:val="both"/>
      </w:pPr>
    </w:p>
    <w:p w14:paraId="7CC12577" w14:textId="77777777" w:rsidR="000E150E" w:rsidRDefault="000E150E" w:rsidP="000E150E">
      <w:pPr>
        <w:ind w:firstLine="709"/>
        <w:jc w:val="both"/>
      </w:pPr>
    </w:p>
    <w:p w14:paraId="18C74C0E" w14:textId="77777777" w:rsidR="000E150E" w:rsidRDefault="000E150E" w:rsidP="000E150E">
      <w:pPr>
        <w:ind w:firstLine="709"/>
        <w:jc w:val="both"/>
      </w:pPr>
    </w:p>
    <w:p w14:paraId="30BD784C" w14:textId="77777777" w:rsidR="000E150E" w:rsidRPr="00210D3E" w:rsidRDefault="000E150E" w:rsidP="000E150E">
      <w:pPr>
        <w:ind w:firstLine="709"/>
        <w:jc w:val="both"/>
      </w:pPr>
      <w:bookmarkStart w:id="0" w:name="_GoBack"/>
      <w:bookmarkEnd w:id="0"/>
    </w:p>
    <w:p w14:paraId="4BC02C2E" w14:textId="3579E876" w:rsidR="00E953E8" w:rsidRDefault="00152E93" w:rsidP="00B95C52">
      <w:pPr>
        <w:ind w:firstLine="70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E953E8">
        <w:rPr>
          <w:b/>
        </w:rPr>
        <w:t>Глав</w:t>
      </w:r>
      <w:r>
        <w:rPr>
          <w:b/>
        </w:rPr>
        <w:t>ы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087C08F6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152E93">
        <w:rPr>
          <w:b/>
        </w:rPr>
        <w:t xml:space="preserve">                   </w:t>
      </w:r>
      <w:proofErr w:type="spellStart"/>
      <w:r>
        <w:rPr>
          <w:b/>
        </w:rPr>
        <w:t>С.</w:t>
      </w:r>
      <w:r w:rsidR="00152E93">
        <w:rPr>
          <w:b/>
        </w:rPr>
        <w:t>Н</w:t>
      </w:r>
      <w:proofErr w:type="spellEnd"/>
      <w:r>
        <w:rPr>
          <w:b/>
        </w:rPr>
        <w:t>. С</w:t>
      </w:r>
      <w:r w:rsidR="00152E93">
        <w:rPr>
          <w:b/>
        </w:rPr>
        <w:t>лугина</w:t>
      </w:r>
      <w:r>
        <w:rPr>
          <w:b/>
        </w:rPr>
        <w:t xml:space="preserve"> </w:t>
      </w:r>
    </w:p>
    <w:sectPr w:rsidR="005E46EB" w:rsidRPr="00CF330E" w:rsidSect="005A33AD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59A76" w14:textId="77777777" w:rsidR="00886068" w:rsidRDefault="00886068" w:rsidP="0024593E">
      <w:r>
        <w:separator/>
      </w:r>
    </w:p>
  </w:endnote>
  <w:endnote w:type="continuationSeparator" w:id="0">
    <w:p w14:paraId="1A12F492" w14:textId="77777777" w:rsidR="00886068" w:rsidRDefault="00886068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E271" w14:textId="77777777" w:rsidR="00886068" w:rsidRDefault="00886068" w:rsidP="0024593E">
      <w:r>
        <w:separator/>
      </w:r>
    </w:p>
  </w:footnote>
  <w:footnote w:type="continuationSeparator" w:id="0">
    <w:p w14:paraId="50425EFA" w14:textId="77777777" w:rsidR="00886068" w:rsidRDefault="00886068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150E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2FE8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26E1A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2E93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0CF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3AD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27D25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6FB8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86068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8F7A-93C7-4B7E-BF9C-C5563BA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2250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4</cp:revision>
  <cp:lastPrinted>2017-01-19T08:52:00Z</cp:lastPrinted>
  <dcterms:created xsi:type="dcterms:W3CDTF">2017-01-19T08:52:00Z</dcterms:created>
  <dcterms:modified xsi:type="dcterms:W3CDTF">2017-01-19T08:58:00Z</dcterms:modified>
</cp:coreProperties>
</file>